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D78A5" w14:textId="77777777" w:rsidR="0096396E" w:rsidRPr="00E36005" w:rsidRDefault="0096396E" w:rsidP="0096396E">
      <w:pPr>
        <w:widowControl w:val="0"/>
        <w:spacing w:line="239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0" w:name="_page_27_0"/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Прото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ол</w:t>
      </w:r>
    </w:p>
    <w:p w14:paraId="485A3AD7" w14:textId="77777777" w:rsidR="0096396E" w:rsidRPr="00E36005" w:rsidRDefault="0096396E" w:rsidP="0096396E">
      <w:pPr>
        <w:widowControl w:val="0"/>
        <w:spacing w:line="241" w:lineRule="auto"/>
        <w:ind w:right="1100" w:hanging="6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</w:pPr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засе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д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ния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Штаба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в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осп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ит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ательной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р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абот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ы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</w:p>
    <w:p w14:paraId="48902F55" w14:textId="77777777" w:rsidR="0096396E" w:rsidRPr="00E36005" w:rsidRDefault="0096396E" w:rsidP="0096396E">
      <w:pPr>
        <w:widowControl w:val="0"/>
        <w:spacing w:line="241" w:lineRule="auto"/>
        <w:ind w:right="1100" w:hanging="64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МКОУ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«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СОШ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pacing w:val="-8"/>
          <w:sz w:val="26"/>
          <w:szCs w:val="26"/>
        </w:rPr>
        <w:t xml:space="preserve"> 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7 </w:t>
      </w:r>
      <w:proofErr w:type="spellStart"/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им.Мамхегова</w:t>
      </w:r>
      <w:proofErr w:type="spellEnd"/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к.Х</w:t>
      </w:r>
      <w:proofErr w:type="spellEnd"/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proofErr w:type="spellStart"/>
      <w:r w:rsidRPr="00E36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г.Баксана</w:t>
      </w:r>
      <w:proofErr w:type="spellEnd"/>
    </w:p>
    <w:p w14:paraId="3F0F0F5B" w14:textId="30DD2BEF" w:rsidR="0096396E" w:rsidRPr="00E36005" w:rsidRDefault="0096396E" w:rsidP="0096396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sz w:val="26"/>
          <w:szCs w:val="26"/>
        </w:rPr>
      </w:pPr>
      <w:r w:rsidRPr="00E36005">
        <w:rPr>
          <w:b/>
          <w:bCs/>
          <w:color w:val="000000"/>
          <w:spacing w:val="1"/>
          <w:sz w:val="26"/>
          <w:szCs w:val="26"/>
        </w:rPr>
        <w:t xml:space="preserve">№ </w:t>
      </w:r>
      <w:r w:rsidRPr="00E36005">
        <w:rPr>
          <w:b/>
          <w:bCs/>
          <w:color w:val="000000"/>
          <w:spacing w:val="1"/>
          <w:sz w:val="26"/>
          <w:szCs w:val="26"/>
        </w:rPr>
        <w:t>3</w:t>
      </w:r>
      <w:r w:rsidRPr="00E36005">
        <w:rPr>
          <w:b/>
          <w:bCs/>
          <w:color w:val="000000"/>
          <w:spacing w:val="-3"/>
          <w:sz w:val="26"/>
          <w:szCs w:val="26"/>
        </w:rPr>
        <w:t xml:space="preserve"> </w:t>
      </w:r>
      <w:r w:rsidRPr="00E36005">
        <w:rPr>
          <w:b/>
          <w:bCs/>
          <w:color w:val="000000"/>
          <w:sz w:val="26"/>
          <w:szCs w:val="26"/>
        </w:rPr>
        <w:t>от</w:t>
      </w:r>
      <w:r w:rsidRPr="00E36005">
        <w:rPr>
          <w:b/>
          <w:bCs/>
          <w:color w:val="000000"/>
          <w:spacing w:val="-3"/>
          <w:sz w:val="26"/>
          <w:szCs w:val="26"/>
        </w:rPr>
        <w:t xml:space="preserve"> </w:t>
      </w:r>
      <w:r w:rsidRPr="00E36005">
        <w:rPr>
          <w:b/>
          <w:bCs/>
          <w:color w:val="000000"/>
          <w:spacing w:val="-3"/>
          <w:sz w:val="26"/>
          <w:szCs w:val="26"/>
        </w:rPr>
        <w:t>17</w:t>
      </w:r>
      <w:r w:rsidRPr="00E36005">
        <w:rPr>
          <w:rFonts w:eastAsia="GTOUN+TimesNewRomanPSMT"/>
          <w:b/>
          <w:bCs/>
          <w:color w:val="000000"/>
          <w:spacing w:val="-2"/>
          <w:sz w:val="26"/>
          <w:szCs w:val="26"/>
        </w:rPr>
        <w:t>.</w:t>
      </w:r>
      <w:r w:rsidRPr="00E36005">
        <w:rPr>
          <w:rFonts w:eastAsia="GTOUN+TimesNewRomanPSMT"/>
          <w:b/>
          <w:bCs/>
          <w:color w:val="000000"/>
          <w:spacing w:val="-2"/>
          <w:sz w:val="26"/>
          <w:szCs w:val="26"/>
        </w:rPr>
        <w:t>04</w:t>
      </w:r>
      <w:r w:rsidRPr="00E36005">
        <w:rPr>
          <w:rFonts w:eastAsia="GTOUN+TimesNewRomanPSMT"/>
          <w:b/>
          <w:bCs/>
          <w:color w:val="000000"/>
          <w:spacing w:val="-1"/>
          <w:sz w:val="26"/>
          <w:szCs w:val="26"/>
        </w:rPr>
        <w:t>.2</w:t>
      </w:r>
      <w:r w:rsidRPr="00E36005">
        <w:rPr>
          <w:rFonts w:eastAsia="GTOUN+TimesNewRomanPSMT"/>
          <w:b/>
          <w:bCs/>
          <w:color w:val="000000"/>
          <w:sz w:val="26"/>
          <w:szCs w:val="26"/>
        </w:rPr>
        <w:t>02</w:t>
      </w:r>
      <w:r w:rsidRPr="00E36005">
        <w:rPr>
          <w:rFonts w:eastAsia="GTOUN+TimesNewRomanPSMT"/>
          <w:b/>
          <w:bCs/>
          <w:color w:val="000000"/>
          <w:sz w:val="26"/>
          <w:szCs w:val="26"/>
        </w:rPr>
        <w:t>6</w:t>
      </w:r>
      <w:r w:rsidRPr="00E36005">
        <w:rPr>
          <w:rFonts w:eastAsia="GTOUN+TimesNewRomanPSMT"/>
          <w:b/>
          <w:bCs/>
          <w:color w:val="000000"/>
          <w:spacing w:val="1"/>
          <w:sz w:val="26"/>
          <w:szCs w:val="26"/>
        </w:rPr>
        <w:t xml:space="preserve"> </w:t>
      </w:r>
      <w:r w:rsidRPr="00E36005">
        <w:rPr>
          <w:b/>
          <w:bCs/>
          <w:color w:val="000000"/>
          <w:sz w:val="26"/>
          <w:szCs w:val="26"/>
        </w:rPr>
        <w:t>г.</w:t>
      </w:r>
    </w:p>
    <w:p w14:paraId="352A5012" w14:textId="334E982F" w:rsidR="0096396E" w:rsidRPr="00E36005" w:rsidRDefault="0096396E" w:rsidP="0096396E">
      <w:pPr>
        <w:pStyle w:val="ds-markdown-paragraph"/>
        <w:shd w:val="clear" w:color="auto" w:fill="FFFFFF"/>
        <w:spacing w:before="0" w:beforeAutospacing="0" w:after="0" w:afterAutospacing="0"/>
        <w:rPr>
          <w:b/>
          <w:bCs/>
          <w:color w:val="0F1115"/>
          <w:sz w:val="26"/>
          <w:szCs w:val="26"/>
        </w:rPr>
      </w:pPr>
    </w:p>
    <w:p w14:paraId="69310E26" w14:textId="19F8C829" w:rsidR="0096396E" w:rsidRPr="00E36005" w:rsidRDefault="0096396E" w:rsidP="0096396E">
      <w:pPr>
        <w:pStyle w:val="ds-markdown-paragraph"/>
        <w:shd w:val="clear" w:color="auto" w:fill="FFFFFF"/>
        <w:spacing w:before="0" w:beforeAutospacing="0" w:after="0" w:afterAutospacing="0"/>
        <w:rPr>
          <w:b/>
          <w:bCs/>
          <w:color w:val="0F1115"/>
          <w:sz w:val="26"/>
          <w:szCs w:val="26"/>
        </w:rPr>
      </w:pPr>
    </w:p>
    <w:p w14:paraId="04B7F2C8" w14:textId="5349380A" w:rsidR="0096396E" w:rsidRPr="0096396E" w:rsidRDefault="0096396E" w:rsidP="001671EF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Присутствовали: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 </w:t>
      </w:r>
      <w:r w:rsidR="001671EF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Директор – </w:t>
      </w:r>
      <w:proofErr w:type="gramStart"/>
      <w:r w:rsidR="001671EF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Т.З.</w:t>
      </w:r>
      <w:proofErr w:type="gramEnd"/>
      <w:r w:rsidR="001671EF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Богатырев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, зам. директора по ВР </w:t>
      </w:r>
      <w:r w:rsidR="001671EF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Бакаева М.Р.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, социальный педагог </w:t>
      </w:r>
      <w:proofErr w:type="spellStart"/>
      <w:r w:rsidR="001671EF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Кумышева</w:t>
      </w:r>
      <w:proofErr w:type="spellEnd"/>
      <w:r w:rsidR="001671EF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Л.А.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, инспектор ПДН </w:t>
      </w:r>
      <w:r w:rsidR="001671EF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– </w:t>
      </w:r>
      <w:proofErr w:type="spellStart"/>
      <w:r w:rsidR="001671EF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Таова</w:t>
      </w:r>
      <w:proofErr w:type="spellEnd"/>
      <w:r w:rsidR="001671EF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М</w:t>
      </w:r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.Х</w:t>
      </w:r>
      <w:r w:rsidR="001671EF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.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, классные руководители 5–11 классов.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</w:r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Приглашенные: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 представитель ЦЗН, родительский комитет.</w:t>
      </w:r>
    </w:p>
    <w:p w14:paraId="1FE99AEE" w14:textId="19BDDD8E" w:rsidR="0096396E" w:rsidRPr="0096396E" w:rsidRDefault="0096396E" w:rsidP="001671EF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</w:t>
      </w:r>
      <w:r w:rsidR="001671EF"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овестка заседания</w:t>
      </w:r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:</w:t>
      </w:r>
    </w:p>
    <w:p w14:paraId="5FE95FBF" w14:textId="77777777" w:rsidR="0096396E" w:rsidRPr="0096396E" w:rsidRDefault="0096396E" w:rsidP="0096396E">
      <w:pPr>
        <w:numPr>
          <w:ilvl w:val="0"/>
          <w:numId w:val="2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Отчет членов Штаба о профилактической работе с учащимися, требующими повышенного педагогического внимания, за 1 полугодие 2025–2026 учебного года.</w:t>
      </w:r>
    </w:p>
    <w:p w14:paraId="170B0093" w14:textId="77777777" w:rsidR="0096396E" w:rsidRPr="0096396E" w:rsidRDefault="0096396E" w:rsidP="0096396E">
      <w:pPr>
        <w:numPr>
          <w:ilvl w:val="0"/>
          <w:numId w:val="2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Об итогах реализации плана работы «Зимние каникулы 2025–2026».</w:t>
      </w:r>
    </w:p>
    <w:p w14:paraId="1C21C73E" w14:textId="77777777" w:rsidR="0096396E" w:rsidRPr="0096396E" w:rsidRDefault="0096396E" w:rsidP="0096396E">
      <w:pPr>
        <w:numPr>
          <w:ilvl w:val="0"/>
          <w:numId w:val="2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План мероприятий на апрель, май.</w:t>
      </w:r>
    </w:p>
    <w:p w14:paraId="56E56612" w14:textId="77777777" w:rsidR="0096396E" w:rsidRPr="0096396E" w:rsidRDefault="0096396E" w:rsidP="0096396E">
      <w:pPr>
        <w:numPr>
          <w:ilvl w:val="0"/>
          <w:numId w:val="2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Об организации временного трудоустройства несовершеннолетних в весенне-летний период 2026 года.</w:t>
      </w:r>
    </w:p>
    <w:p w14:paraId="3989A47E" w14:textId="77777777" w:rsidR="0096396E" w:rsidRPr="0096396E" w:rsidRDefault="0096396E" w:rsidP="0096396E">
      <w:pPr>
        <w:numPr>
          <w:ilvl w:val="0"/>
          <w:numId w:val="2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Об активизации профилактической работы с учащимися и родителями накануне летних каникул.</w:t>
      </w:r>
    </w:p>
    <w:p w14:paraId="70785B73" w14:textId="77777777" w:rsidR="0096396E" w:rsidRPr="0096396E" w:rsidRDefault="0096396E" w:rsidP="0096396E">
      <w:pPr>
        <w:numPr>
          <w:ilvl w:val="0"/>
          <w:numId w:val="2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Об организации работы ШВР в летний период.</w:t>
      </w:r>
    </w:p>
    <w:p w14:paraId="7DAA52DD" w14:textId="2D0F8FF1" w:rsidR="0096396E" w:rsidRPr="0096396E" w:rsidRDefault="0096396E" w:rsidP="001671EF">
      <w:pPr>
        <w:numPr>
          <w:ilvl w:val="0"/>
          <w:numId w:val="2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О подготовке праздника «Последний звонок».</w:t>
      </w:r>
    </w:p>
    <w:p w14:paraId="0A39F1B5" w14:textId="62D6C80B" w:rsidR="0096396E" w:rsidRPr="0096396E" w:rsidRDefault="001671EF" w:rsidP="00E76E80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 xml:space="preserve">По </w:t>
      </w:r>
      <w:r w:rsidR="0096396E"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1</w:t>
      </w:r>
      <w:r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 xml:space="preserve"> вопросу</w:t>
      </w:r>
      <w:r w:rsidR="0096396E"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:</w:t>
      </w:r>
      <w:r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 xml:space="preserve"> 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слушали с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оциального педагога </w:t>
      </w:r>
      <w:proofErr w:type="spellStart"/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Кумышеву</w:t>
      </w:r>
      <w:proofErr w:type="spellEnd"/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</w:t>
      </w:r>
      <w:proofErr w:type="gramStart"/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Л.А</w:t>
      </w:r>
      <w:proofErr w:type="gramEnd"/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, котор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ая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представил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а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отчет о работе с «детьми группы риска» за 1 полугодие. 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У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чащихся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, состоящих на учете нет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. Проведено </w:t>
      </w:r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5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рейдов в семьи, 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18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индивидуальных бесед. Отмечено снижение пропусков без уважительной причины на </w:t>
      </w:r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68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%.</w:t>
      </w:r>
    </w:p>
    <w:p w14:paraId="000E0051" w14:textId="5E606A38" w:rsidR="0096396E" w:rsidRPr="0096396E" w:rsidRDefault="0096396E" w:rsidP="00E76E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Р</w:t>
      </w:r>
      <w:r w:rsidR="00E76E80"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ешили</w:t>
      </w:r>
      <w:proofErr w:type="gramStart"/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: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Принять</w:t>
      </w:r>
      <w:proofErr w:type="gramEnd"/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отчет к сведению. Продолжить межведомственное взаимодействие (школа – ПДН – КДН). Назначить наставников из числа педагогов для учащихся с наибольшим количеством нарушени</w:t>
      </w:r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й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. </w:t>
      </w:r>
      <w:proofErr w:type="spellStart"/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Соц.педагогу</w:t>
      </w:r>
      <w:proofErr w:type="spellEnd"/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</w:t>
      </w:r>
      <w:proofErr w:type="spellStart"/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Кумышевой</w:t>
      </w:r>
      <w:proofErr w:type="spellEnd"/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</w:t>
      </w:r>
      <w:proofErr w:type="gramStart"/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Л.А.</w:t>
      </w:r>
      <w:proofErr w:type="gramEnd"/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подготовить ходатайства на поощрение детей, имеющих положительную динамику.</w:t>
      </w:r>
    </w:p>
    <w:p w14:paraId="0CCEC524" w14:textId="77777777" w:rsidR="00E76E80" w:rsidRPr="00E36005" w:rsidRDefault="00E76E80" w:rsidP="00E76E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 xml:space="preserve">По </w:t>
      </w:r>
      <w:r w:rsidR="0096396E"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2</w:t>
      </w:r>
      <w:r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 xml:space="preserve"> вопросу</w:t>
      </w:r>
      <w:r w:rsidR="0096396E"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: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слушали з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ам. директора по ВР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Бакаеву </w:t>
      </w:r>
      <w:proofErr w:type="gramStart"/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М.Р.</w:t>
      </w:r>
      <w:proofErr w:type="gramEnd"/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об итогах «Зимних каникул-2026». Мероприятия проведены согласно плану, охват составил 89% учащихся. Происшествий с участием детей не зафиксировано. Родительский всеобуч проведен 23.12.25.</w:t>
      </w:r>
    </w:p>
    <w:p w14:paraId="1E65BC97" w14:textId="77777777" w:rsidR="00E76E80" w:rsidRPr="00E36005" w:rsidRDefault="0096396E" w:rsidP="00E76E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В</w:t>
      </w:r>
      <w:r w:rsidR="00E76E80"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ступила</w:t>
      </w:r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: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Инспектор ПДН</w:t>
      </w:r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</w:t>
      </w:r>
      <w:proofErr w:type="spellStart"/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Таова</w:t>
      </w:r>
      <w:proofErr w:type="spellEnd"/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</w:t>
      </w:r>
      <w:proofErr w:type="gramStart"/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М.Х.</w:t>
      </w:r>
      <w:proofErr w:type="gramEnd"/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— поблагодарил</w:t>
      </w:r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а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за оперативное информирование о дежурствах. Отметил</w:t>
      </w:r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а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, что жалоб от жителей на шум в вечернее время не поступало.</w:t>
      </w:r>
    </w:p>
    <w:p w14:paraId="6CF0E0A1" w14:textId="77777777" w:rsidR="00E76E80" w:rsidRPr="00E36005" w:rsidRDefault="00E76E80" w:rsidP="00E76E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Решили</w:t>
      </w:r>
      <w:proofErr w:type="gramStart"/>
      <w:r w:rsidR="0096396E"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: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Признать</w:t>
      </w:r>
      <w:proofErr w:type="gramEnd"/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реализацию плана «Зимние каникулы-2026» удовлетворительной.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Использовать успешные форматы (квесты, онлайн-викторины) при подготовке весенних мероприятий.</w:t>
      </w:r>
    </w:p>
    <w:p w14:paraId="2B3BF2C2" w14:textId="77777777" w:rsidR="00E76E80" w:rsidRPr="00E36005" w:rsidRDefault="00E76E80" w:rsidP="00E76E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По 3 вопросу:</w:t>
      </w:r>
      <w:r w:rsidR="0096396E"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 xml:space="preserve"> 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слушали зам. директора по ВР Бакаеву </w:t>
      </w:r>
      <w:proofErr w:type="gramStart"/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М.Р.</w:t>
      </w:r>
      <w:proofErr w:type="gramEnd"/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с проектом плана на апрель–май. Основные направления: классные часы по ПДД и пожарной безопасности, рейды «Подросток», тренировочные эвакуации, участие в акции «Весенняя неделя добра», подготовка к ЕГЭ/ОГЭ для детей группы риска.</w:t>
      </w:r>
    </w:p>
    <w:p w14:paraId="4CF1765A" w14:textId="2BFAF6E3" w:rsidR="0096396E" w:rsidRPr="0096396E" w:rsidRDefault="0096396E" w:rsidP="00E76E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Р</w:t>
      </w:r>
      <w:r w:rsidR="00E76E80"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ешили</w:t>
      </w:r>
      <w:proofErr w:type="gramStart"/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: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Утвердить</w:t>
      </w:r>
      <w:proofErr w:type="gramEnd"/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план мероприятий на апрель-май</w:t>
      </w:r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.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Ответственному за безопасность </w:t>
      </w:r>
      <w:proofErr w:type="spellStart"/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Абазову</w:t>
      </w:r>
      <w:proofErr w:type="spellEnd"/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</w:t>
      </w:r>
      <w:proofErr w:type="gramStart"/>
      <w:r w:rsidR="00E76E80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А.М.</w:t>
      </w:r>
      <w:proofErr w:type="gramEnd"/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провести инструктажи с учащимися перед майскими праздниками до 25.04.</w:t>
      </w:r>
    </w:p>
    <w:p w14:paraId="597CEA32" w14:textId="77777777" w:rsidR="003E18FB" w:rsidRPr="00E36005" w:rsidRDefault="00E76E80" w:rsidP="003E18F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По 4 вопросу: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слушали з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ам. директора по 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ВР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Бакаеву </w:t>
      </w:r>
      <w:proofErr w:type="gramStart"/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М.Р</w:t>
      </w:r>
      <w:proofErr w:type="gramEnd"/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о временном трудоустройстве 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lastRenderedPageBreak/>
        <w:t>несовершеннолетних. В ЦЗН подана заявка на 1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0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мест с 1</w:t>
      </w:r>
      <w:r w:rsidR="003E18FB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8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.0</w:t>
      </w:r>
      <w:r w:rsidR="003E18FB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5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по </w:t>
      </w:r>
      <w:r w:rsidR="003E18FB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21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.0</w:t>
      </w:r>
      <w:r w:rsidR="003E18FB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5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. Требуются рабочие по благоустройству территории.</w:t>
      </w:r>
    </w:p>
    <w:p w14:paraId="14D6B5AF" w14:textId="274393FF" w:rsidR="0096396E" w:rsidRPr="0096396E" w:rsidRDefault="0096396E" w:rsidP="003E18F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Р</w:t>
      </w:r>
      <w:r w:rsidR="003E18FB"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ешили</w:t>
      </w:r>
      <w:proofErr w:type="gramStart"/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: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Провести</w:t>
      </w:r>
      <w:proofErr w:type="gramEnd"/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разъяснительную работу среди учащихся 8-10 классов о возможности трудоустройства (классные часы до 10.04). Собрать пакеты документов от желающих (заявление, паспорт, СНИЛС, согласие родителей) до 25.04, ответственная — секретарь. Заключить договор </w:t>
      </w:r>
      <w:proofErr w:type="gramStart"/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с  «</w:t>
      </w:r>
      <w:proofErr w:type="gramEnd"/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Центр</w:t>
      </w:r>
      <w:r w:rsidR="003E18FB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ом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занятости» до </w:t>
      </w:r>
      <w:r w:rsidR="003E18FB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18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.05.</w:t>
      </w:r>
    </w:p>
    <w:p w14:paraId="0C04C2E2" w14:textId="0D0AF12F" w:rsidR="0096396E" w:rsidRPr="0096396E" w:rsidRDefault="003E18FB" w:rsidP="0096396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По 5 вопросу: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слушали с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оциального педагога </w:t>
      </w:r>
      <w:proofErr w:type="spellStart"/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Кумышеву</w:t>
      </w:r>
      <w:proofErr w:type="spellEnd"/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</w:t>
      </w:r>
      <w:proofErr w:type="gramStart"/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Л.А.</w:t>
      </w:r>
      <w:proofErr w:type="gramEnd"/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о необходимости усиления профилактики перед летом. Традиционно в мае возрастает риск ДТП, самовольных уходов, нарушений комендантского часа. Предложено провести единый родительский день «Безопасное лето» 15.05, анкетирование учащихся </w:t>
      </w:r>
      <w:proofErr w:type="gramStart"/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7-9</w:t>
      </w:r>
      <w:proofErr w:type="gramEnd"/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классов «Планы на лето».</w:t>
      </w:r>
    </w:p>
    <w:p w14:paraId="2DB51671" w14:textId="3679EA8F" w:rsidR="0096396E" w:rsidRPr="0096396E" w:rsidRDefault="0096396E" w:rsidP="0096396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Р</w:t>
      </w:r>
      <w:r w:rsidR="003E18FB"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ешили</w:t>
      </w:r>
      <w:proofErr w:type="gramStart"/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: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Утвердить</w:t>
      </w:r>
      <w:proofErr w:type="gramEnd"/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план мероприятий «Безопасное лето-2026». Классным руководителям выдать под роспись памятки для родителей об ответственности за жизнь детей в каникулы.</w:t>
      </w:r>
    </w:p>
    <w:p w14:paraId="172ACBB0" w14:textId="0DB67C97" w:rsidR="0096396E" w:rsidRPr="0096396E" w:rsidRDefault="003E18FB" w:rsidP="0096396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По 6 вопросу: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слушали зам. директора по ВР Бакаеву </w:t>
      </w:r>
      <w:proofErr w:type="gramStart"/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М.Р.</w:t>
      </w:r>
      <w:proofErr w:type="gramEnd"/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о работе штаба в летний период. Предложено перевести заседания в режим «онлайн» (1 раз в месяц) или по мере необходимости (при ЧП).</w:t>
      </w:r>
    </w:p>
    <w:p w14:paraId="5FD4E239" w14:textId="6CC29008" w:rsidR="0096396E" w:rsidRPr="0096396E" w:rsidRDefault="0096396E" w:rsidP="0096396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Р</w:t>
      </w:r>
      <w:r w:rsidR="003E18FB"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ешили</w:t>
      </w:r>
      <w:proofErr w:type="gramStart"/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:</w:t>
      </w:r>
      <w:r w:rsidR="003E18FB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Утвердить</w:t>
      </w:r>
      <w:proofErr w:type="gramEnd"/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сменный график дежурств членов ШВР на лето. С</w:t>
      </w:r>
      <w:proofErr w:type="spellStart"/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оц.педагогу</w:t>
      </w:r>
      <w:proofErr w:type="spellEnd"/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и психологу вести приём родителей по предварительной записи (вторник, четверг с 10:00 до 13:00). Обеспечить контроль за занятостью детей «группы риска».</w:t>
      </w:r>
    </w:p>
    <w:p w14:paraId="716D89D6" w14:textId="77777777" w:rsidR="003E18FB" w:rsidRPr="00E36005" w:rsidRDefault="003E18FB" w:rsidP="0096396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По 7 вопросу: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слушали з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ам. директора по ВР 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Бакаеву </w:t>
      </w:r>
      <w:proofErr w:type="gramStart"/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М.Р.</w:t>
      </w:r>
      <w:proofErr w:type="gramEnd"/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о подготовке «Последнего звонка» (запланирован на 2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6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.05). Утверждён проект линейки: построение, гимн, напутствия, </w:t>
      </w:r>
      <w:r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выступление </w:t>
      </w:r>
      <w:r w:rsidR="0096396E"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>выпускников.</w:t>
      </w:r>
    </w:p>
    <w:p w14:paraId="2DBE1530" w14:textId="7A258C03" w:rsidR="0096396E" w:rsidRPr="0096396E" w:rsidRDefault="0096396E" w:rsidP="003E18FB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Р</w:t>
      </w:r>
      <w:r w:rsidR="003E18FB" w:rsidRPr="00E3600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ешили</w:t>
      </w:r>
      <w:proofErr w:type="gramStart"/>
      <w:r w:rsidRPr="0096396E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: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Провести</w:t>
      </w:r>
      <w:proofErr w:type="gramEnd"/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«Последний звонок» 22.05 в 10:00 на </w:t>
      </w:r>
      <w:r w:rsidR="003E18FB" w:rsidRPr="00E36005">
        <w:rPr>
          <w:rFonts w:ascii="Times New Roman" w:eastAsia="Times New Roman" w:hAnsi="Times New Roman" w:cs="Times New Roman"/>
          <w:color w:val="0F1115"/>
          <w:sz w:val="26"/>
          <w:szCs w:val="26"/>
        </w:rPr>
        <w:t>дворовой</w:t>
      </w:r>
      <w:r w:rsidRPr="0096396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площадке школы.</w:t>
      </w:r>
    </w:p>
    <w:p w14:paraId="7E9987F5" w14:textId="77777777" w:rsidR="003E18FB" w:rsidRPr="00E36005" w:rsidRDefault="003E18FB" w:rsidP="0096396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</w:p>
    <w:p w14:paraId="54846896" w14:textId="77777777" w:rsidR="003E18FB" w:rsidRPr="00E36005" w:rsidRDefault="003E18FB" w:rsidP="0096396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</w:p>
    <w:p w14:paraId="2D5D0063" w14:textId="77777777" w:rsidR="00E36005" w:rsidRDefault="00E36005" w:rsidP="0096396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sectPr w:rsidR="00E36005" w:rsidSect="00E36005">
          <w:type w:val="continuous"/>
          <w:pgSz w:w="11911" w:h="16840"/>
          <w:pgMar w:top="472" w:right="556" w:bottom="1134" w:left="1301" w:header="0" w:footer="0" w:gutter="0"/>
          <w:cols w:space="708"/>
        </w:sectPr>
      </w:pPr>
    </w:p>
    <w:p w14:paraId="69A3605E" w14:textId="6DC15815" w:rsidR="003E18FB" w:rsidRDefault="003E18FB" w:rsidP="0096396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</w:rPr>
      </w:pPr>
    </w:p>
    <w:p w14:paraId="2758F802" w14:textId="77777777" w:rsidR="003E18FB" w:rsidRDefault="003E18FB" w:rsidP="0096396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</w:rPr>
      </w:pPr>
    </w:p>
    <w:p w14:paraId="55EF811B" w14:textId="77777777" w:rsidR="00E36005" w:rsidRDefault="00E36005" w:rsidP="003E18FB">
      <w:pPr>
        <w:shd w:val="clear" w:color="auto" w:fill="FFFFFF"/>
        <w:spacing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sectPr w:rsidR="00E36005">
          <w:type w:val="continuous"/>
          <w:pgSz w:w="11911" w:h="16840"/>
          <w:pgMar w:top="472" w:right="556" w:bottom="1134" w:left="1301" w:header="0" w:footer="0" w:gutter="0"/>
          <w:cols w:num="2" w:space="708" w:equalWidth="0">
            <w:col w:w="2337" w:space="3212"/>
            <w:col w:w="4504" w:space="0"/>
          </w:cols>
        </w:sectPr>
      </w:pPr>
    </w:p>
    <w:p w14:paraId="703FACE0" w14:textId="086997C1" w:rsidR="0096396E" w:rsidRPr="0096396E" w:rsidRDefault="0096396E" w:rsidP="003E18FB">
      <w:pPr>
        <w:shd w:val="clear" w:color="auto" w:fill="FFFFFF"/>
        <w:spacing w:line="240" w:lineRule="auto"/>
        <w:rPr>
          <w:rFonts w:ascii="Segoe UI" w:eastAsia="Times New Roman" w:hAnsi="Segoe UI" w:cs="Segoe UI"/>
          <w:color w:val="0F1115"/>
          <w:sz w:val="24"/>
          <w:szCs w:val="24"/>
        </w:rPr>
      </w:pPr>
      <w:r w:rsidRPr="0096396E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ПРЕДСЕДАТЕЛЬ ШВР</w:t>
      </w:r>
      <w:r w:rsidR="00E36005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ab/>
      </w:r>
      <w:r w:rsidR="00E36005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ab/>
      </w:r>
      <w:r w:rsidR="00E36005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ab/>
      </w:r>
      <w:proofErr w:type="spellStart"/>
      <w:r w:rsidR="00E36005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Т.З.Богатырев</w:t>
      </w:r>
      <w:proofErr w:type="spellEnd"/>
    </w:p>
    <w:p w14:paraId="55D7F06E" w14:textId="1AB79889" w:rsidR="0096396E" w:rsidRPr="0096396E" w:rsidRDefault="0096396E" w:rsidP="003E18FB">
      <w:pPr>
        <w:shd w:val="clear" w:color="auto" w:fill="FFFFFF"/>
        <w:spacing w:line="240" w:lineRule="auto"/>
        <w:rPr>
          <w:rFonts w:ascii="Segoe UI" w:eastAsia="Times New Roman" w:hAnsi="Segoe UI" w:cs="Segoe UI"/>
          <w:color w:val="0F1115"/>
          <w:sz w:val="24"/>
          <w:szCs w:val="24"/>
        </w:rPr>
      </w:pPr>
      <w:r w:rsidRPr="0096396E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СЕКРЕТАРЬ</w:t>
      </w:r>
      <w:r w:rsidR="00E36005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 xml:space="preserve"> ШВР</w:t>
      </w:r>
      <w:r w:rsidR="00E36005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ab/>
      </w:r>
      <w:r w:rsidR="00E36005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ab/>
      </w:r>
      <w:r w:rsidR="00E36005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ab/>
      </w:r>
      <w:r w:rsidR="00E36005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ab/>
      </w:r>
      <w:proofErr w:type="spellStart"/>
      <w:r w:rsidR="00E36005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С.А.Бухурова</w:t>
      </w:r>
      <w:bookmarkEnd w:id="0"/>
      <w:proofErr w:type="spellEnd"/>
    </w:p>
    <w:sectPr w:rsidR="0096396E" w:rsidRPr="0096396E" w:rsidSect="00E36005">
      <w:type w:val="continuous"/>
      <w:pgSz w:w="11911" w:h="16840"/>
      <w:pgMar w:top="472" w:right="556" w:bottom="1134" w:left="1301" w:header="0" w:footer="0" w:gutter="0"/>
      <w:cols w:space="3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EF9A7CB-6A45-49AA-B66A-3D73093347E0}"/>
  </w:font>
  <w:font w:name="GTOUN+TimesNewRomanPSMT">
    <w:charset w:val="01"/>
    <w:family w:val="auto"/>
    <w:pitch w:val="variable"/>
    <w:sig w:usb0="E0002AFF" w:usb1="C0007841" w:usb2="00000009" w:usb3="00000000" w:csb0="400001FF" w:csb1="FFFF0000"/>
    <w:embedBold r:id="rId2" w:fontKey="{66609567-DB57-409D-B444-582E8AFCA05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E54A436F-6443-4B39-9AA6-720E2F2C2D60}"/>
    <w:embedBold r:id="rId4" w:fontKey="{013722D9-0F76-4E8B-9A40-554C502837C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978A8BA9-84BA-4550-BED2-BB1CAA94BEE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76E0"/>
    <w:multiLevelType w:val="hybridMultilevel"/>
    <w:tmpl w:val="2B7C8794"/>
    <w:lvl w:ilvl="0" w:tplc="E8C8F798">
      <w:start w:val="1"/>
      <w:numFmt w:val="bullet"/>
      <w:lvlText w:val="-"/>
      <w:lvlJc w:val="left"/>
      <w:pPr>
        <w:ind w:left="106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1" w15:restartNumberingAfterBreak="0">
    <w:nsid w:val="2B6C0DFD"/>
    <w:multiLevelType w:val="multilevel"/>
    <w:tmpl w:val="A43E6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1361BA"/>
    <w:multiLevelType w:val="multilevel"/>
    <w:tmpl w:val="E458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C81C16"/>
    <w:rsid w:val="0004481C"/>
    <w:rsid w:val="000E5C97"/>
    <w:rsid w:val="001671EF"/>
    <w:rsid w:val="002103C0"/>
    <w:rsid w:val="00293C7A"/>
    <w:rsid w:val="003E18FB"/>
    <w:rsid w:val="0052777B"/>
    <w:rsid w:val="00701B9A"/>
    <w:rsid w:val="0096396E"/>
    <w:rsid w:val="00A824CE"/>
    <w:rsid w:val="00AC56EB"/>
    <w:rsid w:val="00C81C16"/>
    <w:rsid w:val="00D14113"/>
    <w:rsid w:val="00E3449B"/>
    <w:rsid w:val="00E36005"/>
    <w:rsid w:val="00E54ECB"/>
    <w:rsid w:val="00E76E80"/>
    <w:rsid w:val="00FB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7D66"/>
  <w15:docId w15:val="{57C5EF01-51AC-4449-88CE-37DBC16B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81C"/>
    <w:pPr>
      <w:ind w:left="720"/>
      <w:contextualSpacing/>
    </w:pPr>
  </w:style>
  <w:style w:type="paragraph" w:customStyle="1" w:styleId="ds-markdown-paragraph">
    <w:name w:val="ds-markdown-paragraph"/>
    <w:basedOn w:val="a"/>
    <w:rsid w:val="00A8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24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9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2026-05-16T11:11:00Z</dcterms:created>
  <dcterms:modified xsi:type="dcterms:W3CDTF">2026-05-16T11:11:00Z</dcterms:modified>
</cp:coreProperties>
</file>